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18A371" w14:textId="77777777" w:rsidR="00FD6D62" w:rsidRPr="00457C0F" w:rsidRDefault="00FD6D62" w:rsidP="00457C0F">
      <w:pPr>
        <w:spacing w:after="0" w:line="240" w:lineRule="auto"/>
        <w:jc w:val="center"/>
        <w:rPr>
          <w:rFonts w:ascii="Cambria" w:hAnsi="Cambria" w:cs="Times New Roman"/>
          <w:b/>
          <w:sz w:val="21"/>
          <w:szCs w:val="21"/>
          <w:u w:val="single"/>
        </w:rPr>
      </w:pPr>
      <w:r w:rsidRPr="00457C0F">
        <w:rPr>
          <w:rFonts w:ascii="Cambria" w:hAnsi="Cambria" w:cs="Times New Roman"/>
          <w:b/>
          <w:sz w:val="21"/>
          <w:szCs w:val="21"/>
          <w:u w:val="single"/>
        </w:rPr>
        <w:t>PR kötelezettségek a Kulturális Fesztiválok Kollégiuma felhívásához</w:t>
      </w:r>
    </w:p>
    <w:p w14:paraId="16430C1B" w14:textId="77777777" w:rsidR="00457C0F" w:rsidRDefault="00457C0F" w:rsidP="000B482E">
      <w:pPr>
        <w:spacing w:after="0" w:line="240" w:lineRule="auto"/>
        <w:rPr>
          <w:rFonts w:ascii="Cambria" w:hAnsi="Cambria" w:cs="Times New Roman"/>
          <w:sz w:val="21"/>
          <w:szCs w:val="21"/>
        </w:rPr>
      </w:pPr>
    </w:p>
    <w:p w14:paraId="25342A6C" w14:textId="77777777" w:rsidR="006427B0" w:rsidRDefault="006427B0" w:rsidP="000B482E">
      <w:pPr>
        <w:spacing w:after="0" w:line="240" w:lineRule="auto"/>
        <w:rPr>
          <w:rFonts w:ascii="Cambria" w:hAnsi="Cambria" w:cs="Times New Roman"/>
          <w:sz w:val="21"/>
          <w:szCs w:val="21"/>
        </w:rPr>
      </w:pPr>
      <w:r>
        <w:rPr>
          <w:rFonts w:ascii="Cambria" w:hAnsi="Cambria" w:cs="Times New Roman"/>
          <w:sz w:val="21"/>
          <w:szCs w:val="21"/>
        </w:rPr>
        <w:t>Kérjük, hogy minden esetben az NKA Impresszum/NKA Emblémák letöltése (</w:t>
      </w:r>
      <w:hyperlink r:id="rId7" w:history="1">
        <w:r w:rsidRPr="00AE22AF">
          <w:rPr>
            <w:rStyle w:val="Hiperhivatkozs"/>
            <w:rFonts w:ascii="Cambria" w:hAnsi="Cambria" w:cs="Times New Roman"/>
            <w:sz w:val="21"/>
            <w:szCs w:val="21"/>
          </w:rPr>
          <w:t>https://nka.hu/impresszum/</w:t>
        </w:r>
      </w:hyperlink>
      <w:r>
        <w:rPr>
          <w:rFonts w:ascii="Cambria" w:hAnsi="Cambria" w:cs="Times New Roman"/>
          <w:sz w:val="21"/>
          <w:szCs w:val="21"/>
        </w:rPr>
        <w:t>) menüpontjában található NKA logót legyenek szívesek használni.</w:t>
      </w:r>
    </w:p>
    <w:p w14:paraId="5D4C3711" w14:textId="77777777" w:rsidR="006427B0" w:rsidRPr="000B482E" w:rsidRDefault="006427B0" w:rsidP="000B482E">
      <w:pPr>
        <w:spacing w:after="0" w:line="240" w:lineRule="auto"/>
        <w:rPr>
          <w:rFonts w:ascii="Cambria" w:hAnsi="Cambria" w:cs="Times New Roman"/>
          <w:sz w:val="21"/>
          <w:szCs w:val="21"/>
        </w:rPr>
      </w:pPr>
    </w:p>
    <w:p w14:paraId="4FE96C1B" w14:textId="77777777" w:rsidR="00FD6D62" w:rsidRPr="00457C0F" w:rsidRDefault="00FD6D62" w:rsidP="00457C0F">
      <w:pPr>
        <w:spacing w:after="0" w:line="240" w:lineRule="auto"/>
        <w:rPr>
          <w:rFonts w:ascii="Cambria" w:hAnsi="Cambria" w:cs="Times New Roman"/>
          <w:b/>
          <w:sz w:val="21"/>
          <w:szCs w:val="21"/>
        </w:rPr>
      </w:pPr>
      <w:r w:rsidRPr="00457C0F">
        <w:rPr>
          <w:rFonts w:ascii="Cambria" w:hAnsi="Cambria" w:cs="Times New Roman"/>
          <w:b/>
          <w:sz w:val="21"/>
          <w:szCs w:val="21"/>
        </w:rPr>
        <w:t xml:space="preserve">PR kötelezettségek megvalósítás előtt álló programok esetében </w:t>
      </w:r>
    </w:p>
    <w:p w14:paraId="48E514FC" w14:textId="77777777" w:rsidR="00FD6D62" w:rsidRPr="00457C0F" w:rsidRDefault="00FD6D62" w:rsidP="00457C0F">
      <w:pPr>
        <w:spacing w:after="0" w:line="240" w:lineRule="auto"/>
        <w:rPr>
          <w:rFonts w:ascii="Cambria" w:hAnsi="Cambria" w:cs="Times New Roman"/>
          <w:sz w:val="21"/>
          <w:szCs w:val="21"/>
        </w:rPr>
      </w:pPr>
      <w:r w:rsidRPr="00457C0F">
        <w:rPr>
          <w:rFonts w:ascii="Cambria" w:hAnsi="Cambria" w:cs="Times New Roman"/>
          <w:sz w:val="21"/>
          <w:szCs w:val="21"/>
        </w:rPr>
        <w:t>(amennyiben legalább 30 nap áll rendelkezésre a</w:t>
      </w:r>
      <w:r w:rsidR="00ED43C9" w:rsidRPr="00457C0F">
        <w:rPr>
          <w:rFonts w:ascii="Cambria" w:hAnsi="Cambria" w:cs="Times New Roman"/>
          <w:sz w:val="21"/>
          <w:szCs w:val="21"/>
        </w:rPr>
        <w:t xml:space="preserve"> támogatási döntésről értesítő levél feltöltése és a</w:t>
      </w:r>
      <w:r w:rsidRPr="00457C0F">
        <w:rPr>
          <w:rFonts w:ascii="Cambria" w:hAnsi="Cambria" w:cs="Times New Roman"/>
          <w:sz w:val="21"/>
          <w:szCs w:val="21"/>
        </w:rPr>
        <w:t xml:space="preserve"> program kezdő időpontja</w:t>
      </w:r>
      <w:r w:rsidR="00ED43C9" w:rsidRPr="00457C0F">
        <w:rPr>
          <w:rFonts w:ascii="Cambria" w:hAnsi="Cambria" w:cs="Times New Roman"/>
          <w:sz w:val="21"/>
          <w:szCs w:val="21"/>
        </w:rPr>
        <w:t xml:space="preserve"> előtt.</w:t>
      </w:r>
      <w:r w:rsidRPr="00457C0F">
        <w:rPr>
          <w:rFonts w:ascii="Cambria" w:hAnsi="Cambria" w:cs="Times New Roman"/>
          <w:sz w:val="21"/>
          <w:szCs w:val="21"/>
        </w:rPr>
        <w:t>)</w:t>
      </w:r>
    </w:p>
    <w:p w14:paraId="1762E4D6" w14:textId="77777777" w:rsidR="00FD6D62" w:rsidRPr="00457C0F" w:rsidRDefault="00FD6D62" w:rsidP="00576772">
      <w:pPr>
        <w:spacing w:before="120" w:after="0" w:line="240" w:lineRule="auto"/>
        <w:rPr>
          <w:rFonts w:ascii="Cambria" w:hAnsi="Cambria" w:cs="Times New Roman"/>
          <w:sz w:val="21"/>
          <w:szCs w:val="21"/>
          <w:u w:val="single"/>
        </w:rPr>
      </w:pPr>
      <w:r w:rsidRPr="00457C0F">
        <w:rPr>
          <w:rFonts w:ascii="Cambria" w:hAnsi="Cambria" w:cs="Times New Roman"/>
          <w:sz w:val="21"/>
          <w:szCs w:val="21"/>
          <w:u w:val="single"/>
        </w:rPr>
        <w:t>5 millió Ft alatti támogatások esetén</w:t>
      </w:r>
    </w:p>
    <w:p w14:paraId="47F19EB0" w14:textId="2220E629" w:rsidR="00FD6D62" w:rsidRPr="00457C0F" w:rsidRDefault="006427B0" w:rsidP="00457C0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mbria" w:hAnsi="Cambria" w:cs="Times New Roman"/>
          <w:sz w:val="21"/>
          <w:szCs w:val="21"/>
        </w:rPr>
      </w:pPr>
      <w:r>
        <w:rPr>
          <w:rFonts w:ascii="Cambria" w:hAnsi="Cambria" w:cs="Times New Roman"/>
          <w:color w:val="000000"/>
          <w:sz w:val="21"/>
          <w:szCs w:val="21"/>
        </w:rPr>
        <w:t xml:space="preserve">NKA </w:t>
      </w:r>
      <w:r w:rsidR="00FD6D62" w:rsidRPr="00457C0F">
        <w:rPr>
          <w:rFonts w:ascii="Cambria" w:hAnsi="Cambria" w:cs="Times New Roman"/>
          <w:color w:val="000000"/>
          <w:sz w:val="21"/>
          <w:szCs w:val="21"/>
        </w:rPr>
        <w:t>logó feltüntetése mellett konkrét szöveg megjelenítése: „Megvalósult a Nemzeti Kulturális Alap támogatásával” minden online és offline programfüzetben, szóróanyagokon, kiadványokon stb.;</w:t>
      </w:r>
    </w:p>
    <w:p w14:paraId="1B61A194" w14:textId="632A822B" w:rsidR="00FD6D62" w:rsidRPr="00457C0F" w:rsidRDefault="00FD6D62" w:rsidP="00457C0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mbria" w:hAnsi="Cambria" w:cs="Times New Roman"/>
          <w:sz w:val="21"/>
          <w:szCs w:val="21"/>
        </w:rPr>
      </w:pPr>
      <w:r w:rsidRPr="00457C0F">
        <w:rPr>
          <w:rFonts w:ascii="Cambria" w:hAnsi="Cambria" w:cs="Times New Roman"/>
          <w:color w:val="000000"/>
          <w:sz w:val="21"/>
          <w:szCs w:val="21"/>
        </w:rPr>
        <w:t xml:space="preserve">az eseményen kiállítandó kommunikációs felületek (pl. </w:t>
      </w:r>
      <w:proofErr w:type="spellStart"/>
      <w:r w:rsidRPr="00457C0F">
        <w:rPr>
          <w:rFonts w:ascii="Cambria" w:hAnsi="Cambria" w:cs="Times New Roman"/>
          <w:color w:val="000000"/>
          <w:sz w:val="21"/>
          <w:szCs w:val="21"/>
        </w:rPr>
        <w:t>rollup</w:t>
      </w:r>
      <w:proofErr w:type="spellEnd"/>
      <w:r w:rsidRPr="00457C0F">
        <w:rPr>
          <w:rFonts w:ascii="Cambria" w:hAnsi="Cambria" w:cs="Times New Roman"/>
          <w:color w:val="000000"/>
          <w:sz w:val="21"/>
          <w:szCs w:val="21"/>
        </w:rPr>
        <w:t>, molinó, sajtófal, plakát) egységnyi felületének az 5-6%-</w:t>
      </w:r>
      <w:proofErr w:type="spellStart"/>
      <w:r w:rsidRPr="00457C0F">
        <w:rPr>
          <w:rFonts w:ascii="Cambria" w:hAnsi="Cambria" w:cs="Times New Roman"/>
          <w:color w:val="000000"/>
          <w:sz w:val="21"/>
          <w:szCs w:val="21"/>
        </w:rPr>
        <w:t>nyi</w:t>
      </w:r>
      <w:proofErr w:type="spellEnd"/>
      <w:r w:rsidRPr="00457C0F">
        <w:rPr>
          <w:rFonts w:ascii="Cambria" w:hAnsi="Cambria" w:cs="Times New Roman"/>
          <w:color w:val="000000"/>
          <w:sz w:val="21"/>
          <w:szCs w:val="21"/>
        </w:rPr>
        <w:t xml:space="preserve"> részén a</w:t>
      </w:r>
      <w:r w:rsidR="006427B0">
        <w:rPr>
          <w:rFonts w:ascii="Cambria" w:hAnsi="Cambria" w:cs="Times New Roman"/>
          <w:color w:val="000000"/>
          <w:sz w:val="21"/>
          <w:szCs w:val="21"/>
        </w:rPr>
        <w:t>z NKA</w:t>
      </w:r>
      <w:r w:rsidRPr="00457C0F">
        <w:rPr>
          <w:rFonts w:ascii="Cambria" w:hAnsi="Cambria" w:cs="Times New Roman"/>
          <w:color w:val="000000"/>
          <w:sz w:val="21"/>
          <w:szCs w:val="21"/>
        </w:rPr>
        <w:t xml:space="preserve"> logó szerepeltetése;</w:t>
      </w:r>
    </w:p>
    <w:p w14:paraId="0B8063DD" w14:textId="77777777" w:rsidR="00FD6D62" w:rsidRPr="00457C0F" w:rsidRDefault="00FD6D62" w:rsidP="00457C0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mbria" w:hAnsi="Cambria" w:cs="Times New Roman"/>
          <w:sz w:val="21"/>
          <w:szCs w:val="21"/>
        </w:rPr>
      </w:pPr>
      <w:r w:rsidRPr="00457C0F">
        <w:rPr>
          <w:rFonts w:ascii="Cambria" w:hAnsi="Cambria" w:cs="Times New Roman"/>
          <w:color w:val="000000"/>
          <w:sz w:val="21"/>
          <w:szCs w:val="21"/>
        </w:rPr>
        <w:t xml:space="preserve">közösségi média oldalakon és tartalmakon (post-ok, story-k, események) az NKA által meghatározott </w:t>
      </w:r>
      <w:proofErr w:type="spellStart"/>
      <w:r w:rsidRPr="00457C0F">
        <w:rPr>
          <w:rFonts w:ascii="Cambria" w:hAnsi="Cambria" w:cs="Times New Roman"/>
          <w:color w:val="000000"/>
          <w:sz w:val="21"/>
          <w:szCs w:val="21"/>
        </w:rPr>
        <w:t>hashtag-ek</w:t>
      </w:r>
      <w:proofErr w:type="spellEnd"/>
      <w:r w:rsidRPr="00457C0F">
        <w:rPr>
          <w:rFonts w:ascii="Cambria" w:hAnsi="Cambria" w:cs="Times New Roman"/>
          <w:color w:val="000000"/>
          <w:sz w:val="21"/>
          <w:szCs w:val="21"/>
        </w:rPr>
        <w:t xml:space="preserve"> használata: #</w:t>
      </w:r>
      <w:proofErr w:type="spellStart"/>
      <w:r w:rsidRPr="00457C0F">
        <w:rPr>
          <w:rFonts w:ascii="Cambria" w:hAnsi="Cambria" w:cs="Times New Roman"/>
          <w:color w:val="000000"/>
          <w:sz w:val="21"/>
          <w:szCs w:val="21"/>
        </w:rPr>
        <w:t>nka</w:t>
      </w:r>
      <w:proofErr w:type="spellEnd"/>
      <w:r w:rsidRPr="00457C0F">
        <w:rPr>
          <w:rFonts w:ascii="Cambria" w:hAnsi="Cambria" w:cs="Times New Roman"/>
          <w:color w:val="000000"/>
          <w:sz w:val="21"/>
          <w:szCs w:val="21"/>
        </w:rPr>
        <w:t>, #nka30, #</w:t>
      </w:r>
      <w:proofErr w:type="spellStart"/>
      <w:r w:rsidRPr="00457C0F">
        <w:rPr>
          <w:rFonts w:ascii="Cambria" w:hAnsi="Cambria" w:cs="Times New Roman"/>
          <w:color w:val="000000"/>
          <w:sz w:val="21"/>
          <w:szCs w:val="21"/>
        </w:rPr>
        <w:t>nemzetikulturalisalap</w:t>
      </w:r>
      <w:proofErr w:type="spellEnd"/>
      <w:r w:rsidRPr="00457C0F">
        <w:rPr>
          <w:rFonts w:ascii="Cambria" w:hAnsi="Cambria" w:cs="Times New Roman"/>
          <w:color w:val="000000"/>
          <w:sz w:val="21"/>
          <w:szCs w:val="21"/>
        </w:rPr>
        <w:t>, #</w:t>
      </w:r>
      <w:proofErr w:type="spellStart"/>
      <w:r w:rsidRPr="00457C0F">
        <w:rPr>
          <w:rFonts w:ascii="Cambria" w:hAnsi="Cambria" w:cs="Times New Roman"/>
          <w:color w:val="000000"/>
          <w:sz w:val="21"/>
          <w:szCs w:val="21"/>
        </w:rPr>
        <w:t>fesztivaltamogatas</w:t>
      </w:r>
      <w:proofErr w:type="spellEnd"/>
      <w:r w:rsidRPr="00457C0F">
        <w:rPr>
          <w:rFonts w:ascii="Cambria" w:hAnsi="Cambria" w:cs="Times New Roman"/>
          <w:color w:val="000000"/>
          <w:sz w:val="21"/>
          <w:szCs w:val="21"/>
        </w:rPr>
        <w:t>, #</w:t>
      </w:r>
      <w:proofErr w:type="spellStart"/>
      <w:r w:rsidRPr="00457C0F">
        <w:rPr>
          <w:rFonts w:ascii="Cambria" w:hAnsi="Cambria" w:cs="Times New Roman"/>
          <w:color w:val="000000"/>
          <w:sz w:val="21"/>
          <w:szCs w:val="21"/>
        </w:rPr>
        <w:t>kulturatamogatas</w:t>
      </w:r>
      <w:proofErr w:type="spellEnd"/>
      <w:r w:rsidRPr="00457C0F">
        <w:rPr>
          <w:rFonts w:ascii="Cambria" w:hAnsi="Cambria" w:cs="Times New Roman"/>
          <w:color w:val="000000"/>
          <w:sz w:val="21"/>
          <w:szCs w:val="21"/>
        </w:rPr>
        <w:t>;</w:t>
      </w:r>
    </w:p>
    <w:p w14:paraId="5783D87F" w14:textId="77777777" w:rsidR="00FD6D62" w:rsidRPr="00457C0F" w:rsidRDefault="00FD6D62" w:rsidP="00576772">
      <w:pPr>
        <w:spacing w:before="120" w:after="0" w:line="240" w:lineRule="auto"/>
        <w:rPr>
          <w:rFonts w:ascii="Cambria" w:hAnsi="Cambria" w:cs="Times New Roman"/>
          <w:sz w:val="21"/>
          <w:szCs w:val="21"/>
          <w:u w:val="single"/>
        </w:rPr>
      </w:pPr>
      <w:r w:rsidRPr="00457C0F">
        <w:rPr>
          <w:rFonts w:ascii="Cambria" w:hAnsi="Cambria" w:cs="Times New Roman"/>
          <w:sz w:val="21"/>
          <w:szCs w:val="21"/>
          <w:u w:val="single"/>
        </w:rPr>
        <w:t>5 és 10 millió Ft közötti támogatások esetén (5 millió Ft alatti támogatásokra meghatározottakon felül)</w:t>
      </w:r>
    </w:p>
    <w:p w14:paraId="7815575A" w14:textId="0EF6707E" w:rsidR="00FD6D62" w:rsidRPr="00457C0F" w:rsidRDefault="00FD6D62" w:rsidP="00457C0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mbria" w:hAnsi="Cambria" w:cs="Times New Roman"/>
          <w:color w:val="000000"/>
          <w:sz w:val="21"/>
          <w:szCs w:val="21"/>
        </w:rPr>
      </w:pPr>
      <w:r w:rsidRPr="00457C0F">
        <w:rPr>
          <w:rFonts w:ascii="Cambria" w:hAnsi="Cambria" w:cs="Times New Roman"/>
          <w:color w:val="000000"/>
          <w:sz w:val="21"/>
          <w:szCs w:val="21"/>
        </w:rPr>
        <w:t xml:space="preserve">az esemény közösségi média felületein (Facebook, </w:t>
      </w:r>
      <w:proofErr w:type="spellStart"/>
      <w:r w:rsidRPr="00457C0F">
        <w:rPr>
          <w:rFonts w:ascii="Cambria" w:hAnsi="Cambria" w:cs="Times New Roman"/>
          <w:color w:val="000000"/>
          <w:sz w:val="21"/>
          <w:szCs w:val="21"/>
        </w:rPr>
        <w:t>Instagram</w:t>
      </w:r>
      <w:proofErr w:type="spellEnd"/>
      <w:r w:rsidRPr="00457C0F">
        <w:rPr>
          <w:rFonts w:ascii="Cambria" w:hAnsi="Cambria" w:cs="Times New Roman"/>
          <w:color w:val="000000"/>
          <w:sz w:val="21"/>
          <w:szCs w:val="21"/>
        </w:rPr>
        <w:t xml:space="preserve"> stb.) az NKA által meghatározott tartalmat közzétenni a megvalósítás időtartama alatt 2 alkalommal; (a </w:t>
      </w:r>
      <w:r w:rsidR="000B482E">
        <w:rPr>
          <w:rFonts w:ascii="Cambria" w:hAnsi="Cambria" w:cs="Times New Roman"/>
          <w:color w:val="000000"/>
          <w:sz w:val="21"/>
          <w:szCs w:val="21"/>
        </w:rPr>
        <w:t>K</w:t>
      </w:r>
      <w:r w:rsidR="000B482E" w:rsidRPr="00457C0F">
        <w:rPr>
          <w:rFonts w:ascii="Cambria" w:hAnsi="Cambria" w:cs="Times New Roman"/>
          <w:color w:val="000000"/>
          <w:sz w:val="21"/>
          <w:szCs w:val="21"/>
        </w:rPr>
        <w:t xml:space="preserve">edvezményezett </w:t>
      </w:r>
      <w:r w:rsidRPr="00457C0F">
        <w:rPr>
          <w:rFonts w:ascii="Cambria" w:hAnsi="Cambria" w:cs="Times New Roman"/>
          <w:color w:val="000000"/>
          <w:sz w:val="21"/>
          <w:szCs w:val="21"/>
        </w:rPr>
        <w:t xml:space="preserve">az esemény megvalósítás kezdő időpontja előtt legalább 30 nappal korábban köteles felvenni a kapcsolatot </w:t>
      </w:r>
      <w:r w:rsidRPr="00437B2A">
        <w:rPr>
          <w:rFonts w:ascii="Cambria" w:hAnsi="Cambria" w:cs="Times New Roman"/>
          <w:color w:val="000000"/>
          <w:sz w:val="21"/>
          <w:szCs w:val="21"/>
        </w:rPr>
        <w:t>az NKA Programirodával</w:t>
      </w:r>
      <w:r w:rsidRPr="00457C0F">
        <w:rPr>
          <w:rFonts w:ascii="Cambria" w:hAnsi="Cambria" w:cs="Times New Roman"/>
          <w:color w:val="000000"/>
          <w:sz w:val="21"/>
          <w:szCs w:val="21"/>
        </w:rPr>
        <w:t xml:space="preserve"> az </w:t>
      </w:r>
      <w:hyperlink r:id="rId8" w:history="1">
        <w:r w:rsidR="00851F6B" w:rsidRPr="00DE38A6">
          <w:rPr>
            <w:rStyle w:val="Hiperhivatkozs"/>
            <w:rFonts w:ascii="Cambria" w:hAnsi="Cambria" w:cs="Times New Roman"/>
            <w:sz w:val="21"/>
            <w:szCs w:val="21"/>
          </w:rPr>
          <w:t>nka30@nktk.hu</w:t>
        </w:r>
      </w:hyperlink>
      <w:r w:rsidR="00321CAE" w:rsidRPr="00457C0F">
        <w:rPr>
          <w:rFonts w:ascii="Cambria" w:hAnsi="Cambria" w:cs="Times New Roman"/>
          <w:color w:val="000000"/>
          <w:sz w:val="21"/>
          <w:szCs w:val="21"/>
        </w:rPr>
        <w:t xml:space="preserve"> </w:t>
      </w:r>
      <w:r w:rsidRPr="00457C0F">
        <w:rPr>
          <w:rFonts w:ascii="Cambria" w:hAnsi="Cambria" w:cs="Times New Roman"/>
          <w:color w:val="000000"/>
          <w:sz w:val="21"/>
          <w:szCs w:val="21"/>
        </w:rPr>
        <w:t>címen és – amennyiben az NKA igényli – köteles együttműködni az NKA munkatársaival)</w:t>
      </w:r>
    </w:p>
    <w:p w14:paraId="51EB4A10" w14:textId="77777777" w:rsidR="00FD6D62" w:rsidRPr="00457C0F" w:rsidRDefault="00FD6D62" w:rsidP="00576772">
      <w:pPr>
        <w:spacing w:before="120" w:after="0" w:line="240" w:lineRule="auto"/>
        <w:rPr>
          <w:rFonts w:ascii="Cambria" w:hAnsi="Cambria" w:cs="Times New Roman"/>
          <w:sz w:val="21"/>
          <w:szCs w:val="21"/>
          <w:u w:val="single"/>
        </w:rPr>
      </w:pPr>
      <w:r w:rsidRPr="00457C0F">
        <w:rPr>
          <w:rFonts w:ascii="Cambria" w:hAnsi="Cambria" w:cs="Times New Roman"/>
          <w:sz w:val="21"/>
          <w:szCs w:val="21"/>
          <w:u w:val="single"/>
        </w:rPr>
        <w:t>10 millió Ft feletti támogatások esetén (5-10 millió Ft közötti támogatásokra meghatározottakon felül)</w:t>
      </w:r>
    </w:p>
    <w:p w14:paraId="4A853642" w14:textId="1C248FE8" w:rsidR="00FD6D62" w:rsidRPr="00457C0F" w:rsidRDefault="00FD6D62" w:rsidP="00457C0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mbria" w:hAnsi="Cambria" w:cs="Times New Roman"/>
          <w:sz w:val="21"/>
          <w:szCs w:val="21"/>
        </w:rPr>
      </w:pPr>
      <w:r w:rsidRPr="00457C0F">
        <w:rPr>
          <w:rFonts w:ascii="Cambria" w:hAnsi="Cambria" w:cs="Times New Roman"/>
          <w:color w:val="000000"/>
          <w:sz w:val="21"/>
          <w:szCs w:val="21"/>
        </w:rPr>
        <w:t>kötelező sajtóközlemény kiadása vagy sajtótájékoztató tartása (a kedvezményezett az esemény megvalósítás</w:t>
      </w:r>
      <w:r w:rsidR="00ED43C9" w:rsidRPr="00457C0F">
        <w:rPr>
          <w:rFonts w:ascii="Cambria" w:hAnsi="Cambria" w:cs="Times New Roman"/>
          <w:color w:val="000000"/>
          <w:sz w:val="21"/>
          <w:szCs w:val="21"/>
        </w:rPr>
        <w:t>ának</w:t>
      </w:r>
      <w:r w:rsidRPr="00457C0F">
        <w:rPr>
          <w:rFonts w:ascii="Cambria" w:hAnsi="Cambria" w:cs="Times New Roman"/>
          <w:color w:val="000000"/>
          <w:sz w:val="21"/>
          <w:szCs w:val="21"/>
        </w:rPr>
        <w:t xml:space="preserve"> kezdő időpontja előtt legalább 30 nappal korábban köteles felvenni a </w:t>
      </w:r>
      <w:r w:rsidRPr="00437B2A">
        <w:rPr>
          <w:rFonts w:ascii="Cambria" w:hAnsi="Cambria" w:cs="Times New Roman"/>
          <w:color w:val="000000"/>
          <w:sz w:val="21"/>
          <w:szCs w:val="21"/>
        </w:rPr>
        <w:t>kapcsolatot az NKA Programirodával</w:t>
      </w:r>
      <w:r w:rsidRPr="00457C0F">
        <w:rPr>
          <w:rFonts w:ascii="Cambria" w:hAnsi="Cambria" w:cs="Times New Roman"/>
          <w:color w:val="000000"/>
          <w:sz w:val="21"/>
          <w:szCs w:val="21"/>
        </w:rPr>
        <w:t xml:space="preserve"> az </w:t>
      </w:r>
      <w:hyperlink r:id="rId9" w:history="1">
        <w:r w:rsidR="00851F6B" w:rsidRPr="00DE38A6">
          <w:rPr>
            <w:rStyle w:val="Hiperhivatkozs"/>
            <w:rFonts w:ascii="Cambria" w:hAnsi="Cambria" w:cs="Times New Roman"/>
            <w:sz w:val="21"/>
            <w:szCs w:val="21"/>
          </w:rPr>
          <w:t>nka30@nktk.hu</w:t>
        </w:r>
      </w:hyperlink>
      <w:r w:rsidRPr="00457C0F">
        <w:rPr>
          <w:rFonts w:ascii="Cambria" w:hAnsi="Cambria" w:cs="Times New Roman"/>
          <w:color w:val="000000"/>
          <w:sz w:val="21"/>
          <w:szCs w:val="21"/>
        </w:rPr>
        <w:t xml:space="preserve"> címen és – amennyiben az NKA igényli – köteles együttműködni az NKA munkatársaival</w:t>
      </w:r>
      <w:r w:rsidR="00ED43C9" w:rsidRPr="00457C0F">
        <w:rPr>
          <w:rFonts w:ascii="Cambria" w:hAnsi="Cambria" w:cs="Times New Roman"/>
          <w:color w:val="000000"/>
          <w:sz w:val="21"/>
          <w:szCs w:val="21"/>
        </w:rPr>
        <w:t>.</w:t>
      </w:r>
      <w:r w:rsidRPr="00457C0F">
        <w:rPr>
          <w:rFonts w:ascii="Cambria" w:hAnsi="Cambria" w:cs="Times New Roman"/>
          <w:color w:val="000000"/>
          <w:sz w:val="21"/>
          <w:szCs w:val="21"/>
        </w:rPr>
        <w:t xml:space="preserve">) </w:t>
      </w:r>
    </w:p>
    <w:p w14:paraId="737F51C6" w14:textId="77777777" w:rsidR="00FD6D62" w:rsidRPr="00457C0F" w:rsidRDefault="00FD6D62" w:rsidP="00457C0F">
      <w:pPr>
        <w:spacing w:after="0" w:line="240" w:lineRule="auto"/>
        <w:rPr>
          <w:rFonts w:ascii="Cambria" w:hAnsi="Cambria" w:cs="Times New Roman"/>
          <w:sz w:val="21"/>
          <w:szCs w:val="21"/>
        </w:rPr>
      </w:pPr>
    </w:p>
    <w:p w14:paraId="767103ED" w14:textId="04730370" w:rsidR="00FD6D62" w:rsidRDefault="00FD6D62" w:rsidP="00576772">
      <w:pPr>
        <w:spacing w:after="0" w:line="240" w:lineRule="auto"/>
        <w:jc w:val="both"/>
        <w:rPr>
          <w:rFonts w:ascii="Cambria" w:hAnsi="Cambria" w:cs="Times New Roman"/>
          <w:sz w:val="21"/>
          <w:szCs w:val="21"/>
        </w:rPr>
      </w:pPr>
      <w:r w:rsidRPr="00457C0F">
        <w:rPr>
          <w:rFonts w:ascii="Cambria" w:hAnsi="Cambria" w:cs="Times New Roman"/>
          <w:b/>
          <w:sz w:val="21"/>
          <w:szCs w:val="21"/>
        </w:rPr>
        <w:t xml:space="preserve">PR kötelezettségek megvalósítási időtartam alatti programok esetén </w:t>
      </w:r>
      <w:r w:rsidR="00331333" w:rsidRPr="00576772">
        <w:rPr>
          <w:rFonts w:ascii="Cambria" w:hAnsi="Cambria" w:cs="Times New Roman"/>
          <w:sz w:val="21"/>
          <w:szCs w:val="21"/>
        </w:rPr>
        <w:t>(illetve amennyiben</w:t>
      </w:r>
      <w:r w:rsidR="00331333" w:rsidRPr="00457C0F">
        <w:rPr>
          <w:rFonts w:ascii="Cambria" w:hAnsi="Cambria" w:cs="Times New Roman"/>
          <w:sz w:val="21"/>
          <w:szCs w:val="21"/>
        </w:rPr>
        <w:t xml:space="preserve"> </w:t>
      </w:r>
      <w:proofErr w:type="gramStart"/>
      <w:r w:rsidR="00331333" w:rsidRPr="00457C0F">
        <w:rPr>
          <w:rFonts w:ascii="Cambria" w:hAnsi="Cambria" w:cs="Times New Roman"/>
          <w:sz w:val="21"/>
          <w:szCs w:val="21"/>
        </w:rPr>
        <w:t>a</w:t>
      </w:r>
      <w:proofErr w:type="gramEnd"/>
      <w:r w:rsidR="00331333" w:rsidRPr="00457C0F">
        <w:rPr>
          <w:rFonts w:ascii="Cambria" w:hAnsi="Cambria" w:cs="Times New Roman"/>
          <w:sz w:val="21"/>
          <w:szCs w:val="21"/>
        </w:rPr>
        <w:t xml:space="preserve"> </w:t>
      </w:r>
      <w:proofErr w:type="gramStart"/>
      <w:r w:rsidR="00331333" w:rsidRPr="00457C0F">
        <w:rPr>
          <w:rFonts w:ascii="Cambria" w:hAnsi="Cambria" w:cs="Times New Roman"/>
          <w:sz w:val="21"/>
          <w:szCs w:val="21"/>
        </w:rPr>
        <w:t>támogatási</w:t>
      </w:r>
      <w:proofErr w:type="gramEnd"/>
      <w:r w:rsidR="00331333" w:rsidRPr="00457C0F">
        <w:rPr>
          <w:rFonts w:ascii="Cambria" w:hAnsi="Cambria" w:cs="Times New Roman"/>
          <w:sz w:val="21"/>
          <w:szCs w:val="21"/>
        </w:rPr>
        <w:t xml:space="preserve"> döntésről értesítő levél feltöltése és a program kezdő időpontja előtt kevesebb, mint 30 </w:t>
      </w:r>
      <w:r w:rsidR="00331333">
        <w:rPr>
          <w:rFonts w:ascii="Cambria" w:hAnsi="Cambria" w:cs="Times New Roman"/>
          <w:sz w:val="21"/>
          <w:szCs w:val="21"/>
        </w:rPr>
        <w:t xml:space="preserve">nap </w:t>
      </w:r>
      <w:r w:rsidR="00437B2A">
        <w:rPr>
          <w:rFonts w:ascii="Cambria" w:hAnsi="Cambria" w:cs="Times New Roman"/>
          <w:sz w:val="21"/>
          <w:szCs w:val="21"/>
        </w:rPr>
        <w:t>áll rendelkezésre</w:t>
      </w:r>
      <w:r w:rsidR="00331333">
        <w:rPr>
          <w:rFonts w:ascii="Cambria" w:hAnsi="Cambria" w:cs="Times New Roman"/>
          <w:sz w:val="21"/>
          <w:szCs w:val="21"/>
        </w:rPr>
        <w:t>)</w:t>
      </w:r>
    </w:p>
    <w:p w14:paraId="68B0839F" w14:textId="77777777" w:rsidR="00FD6D62" w:rsidRPr="00457C0F" w:rsidRDefault="00FD6D62" w:rsidP="00576772">
      <w:pPr>
        <w:spacing w:before="120" w:after="0" w:line="240" w:lineRule="auto"/>
        <w:rPr>
          <w:rFonts w:ascii="Cambria" w:hAnsi="Cambria" w:cs="Times New Roman"/>
          <w:sz w:val="21"/>
          <w:szCs w:val="21"/>
          <w:u w:val="single"/>
        </w:rPr>
      </w:pPr>
      <w:r w:rsidRPr="00457C0F">
        <w:rPr>
          <w:rFonts w:ascii="Cambria" w:hAnsi="Cambria" w:cs="Times New Roman"/>
          <w:sz w:val="21"/>
          <w:szCs w:val="21"/>
          <w:u w:val="single"/>
        </w:rPr>
        <w:t>5 millió Ft alatti támogatások esetén</w:t>
      </w:r>
    </w:p>
    <w:p w14:paraId="56B65396" w14:textId="4B578633" w:rsidR="00FD6D62" w:rsidRPr="00457C0F" w:rsidRDefault="00437B2A" w:rsidP="00457C0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mbria" w:hAnsi="Cambria" w:cs="Times New Roman"/>
          <w:sz w:val="21"/>
          <w:szCs w:val="21"/>
        </w:rPr>
      </w:pPr>
      <w:r>
        <w:rPr>
          <w:rFonts w:ascii="Cambria" w:hAnsi="Cambria" w:cs="Times New Roman"/>
          <w:color w:val="000000"/>
          <w:sz w:val="21"/>
          <w:szCs w:val="21"/>
        </w:rPr>
        <w:t xml:space="preserve">NKA </w:t>
      </w:r>
      <w:r w:rsidR="00FD6D62" w:rsidRPr="00457C0F">
        <w:rPr>
          <w:rFonts w:ascii="Cambria" w:hAnsi="Cambria" w:cs="Times New Roman"/>
          <w:color w:val="000000"/>
          <w:sz w:val="21"/>
          <w:szCs w:val="21"/>
        </w:rPr>
        <w:t>logó feltüntetése mellett konkrét szöveg megjelenítése: „Megvalósult a Nemzeti Kulturális Alap támogatásával” online programfüzetben, szóróanyagokon, kiadványokon stb.;</w:t>
      </w:r>
    </w:p>
    <w:p w14:paraId="2BB17FC1" w14:textId="77777777" w:rsidR="00FD6D62" w:rsidRPr="00457C0F" w:rsidRDefault="00FD6D62" w:rsidP="00457C0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mbria" w:hAnsi="Cambria" w:cs="Times New Roman"/>
          <w:sz w:val="21"/>
          <w:szCs w:val="21"/>
        </w:rPr>
      </w:pPr>
      <w:r w:rsidRPr="00457C0F">
        <w:rPr>
          <w:rFonts w:ascii="Cambria" w:hAnsi="Cambria" w:cs="Times New Roman"/>
          <w:color w:val="000000"/>
          <w:sz w:val="21"/>
          <w:szCs w:val="21"/>
        </w:rPr>
        <w:t xml:space="preserve">közösségi média oldalakon és tartalmakon (post-ok, story-k, események) az NKA által meghatározott </w:t>
      </w:r>
      <w:proofErr w:type="spellStart"/>
      <w:r w:rsidRPr="00457C0F">
        <w:rPr>
          <w:rFonts w:ascii="Cambria" w:hAnsi="Cambria" w:cs="Times New Roman"/>
          <w:color w:val="000000"/>
          <w:sz w:val="21"/>
          <w:szCs w:val="21"/>
        </w:rPr>
        <w:t>hashtag-ek</w:t>
      </w:r>
      <w:proofErr w:type="spellEnd"/>
      <w:r w:rsidRPr="00457C0F">
        <w:rPr>
          <w:rFonts w:ascii="Cambria" w:hAnsi="Cambria" w:cs="Times New Roman"/>
          <w:color w:val="000000"/>
          <w:sz w:val="21"/>
          <w:szCs w:val="21"/>
        </w:rPr>
        <w:t xml:space="preserve"> használata: #</w:t>
      </w:r>
      <w:proofErr w:type="spellStart"/>
      <w:r w:rsidRPr="00457C0F">
        <w:rPr>
          <w:rFonts w:ascii="Cambria" w:hAnsi="Cambria" w:cs="Times New Roman"/>
          <w:color w:val="000000"/>
          <w:sz w:val="21"/>
          <w:szCs w:val="21"/>
        </w:rPr>
        <w:t>nka</w:t>
      </w:r>
      <w:proofErr w:type="spellEnd"/>
      <w:r w:rsidRPr="00457C0F">
        <w:rPr>
          <w:rFonts w:ascii="Cambria" w:hAnsi="Cambria" w:cs="Times New Roman"/>
          <w:color w:val="000000"/>
          <w:sz w:val="21"/>
          <w:szCs w:val="21"/>
        </w:rPr>
        <w:t>, #nka30, #</w:t>
      </w:r>
      <w:proofErr w:type="spellStart"/>
      <w:r w:rsidRPr="00457C0F">
        <w:rPr>
          <w:rFonts w:ascii="Cambria" w:hAnsi="Cambria" w:cs="Times New Roman"/>
          <w:color w:val="000000"/>
          <w:sz w:val="21"/>
          <w:szCs w:val="21"/>
        </w:rPr>
        <w:t>nemzetikulturalisalap</w:t>
      </w:r>
      <w:proofErr w:type="spellEnd"/>
      <w:r w:rsidRPr="00457C0F">
        <w:rPr>
          <w:rFonts w:ascii="Cambria" w:hAnsi="Cambria" w:cs="Times New Roman"/>
          <w:color w:val="000000"/>
          <w:sz w:val="21"/>
          <w:szCs w:val="21"/>
        </w:rPr>
        <w:t>, #</w:t>
      </w:r>
      <w:proofErr w:type="spellStart"/>
      <w:r w:rsidRPr="00457C0F">
        <w:rPr>
          <w:rFonts w:ascii="Cambria" w:hAnsi="Cambria" w:cs="Times New Roman"/>
          <w:color w:val="000000"/>
          <w:sz w:val="21"/>
          <w:szCs w:val="21"/>
        </w:rPr>
        <w:t>fesztivaltamogatas</w:t>
      </w:r>
      <w:proofErr w:type="spellEnd"/>
      <w:r w:rsidRPr="00457C0F">
        <w:rPr>
          <w:rFonts w:ascii="Cambria" w:hAnsi="Cambria" w:cs="Times New Roman"/>
          <w:color w:val="000000"/>
          <w:sz w:val="21"/>
          <w:szCs w:val="21"/>
        </w:rPr>
        <w:t>, #</w:t>
      </w:r>
      <w:proofErr w:type="spellStart"/>
      <w:r w:rsidRPr="00457C0F">
        <w:rPr>
          <w:rFonts w:ascii="Cambria" w:hAnsi="Cambria" w:cs="Times New Roman"/>
          <w:color w:val="000000"/>
          <w:sz w:val="21"/>
          <w:szCs w:val="21"/>
        </w:rPr>
        <w:t>kulturatamogatas</w:t>
      </w:r>
      <w:proofErr w:type="spellEnd"/>
      <w:r w:rsidRPr="00457C0F">
        <w:rPr>
          <w:rFonts w:ascii="Cambria" w:hAnsi="Cambria" w:cs="Times New Roman"/>
          <w:color w:val="000000"/>
          <w:sz w:val="21"/>
          <w:szCs w:val="21"/>
        </w:rPr>
        <w:t>;</w:t>
      </w:r>
    </w:p>
    <w:p w14:paraId="537ED5EB" w14:textId="77777777" w:rsidR="00FD6D62" w:rsidRPr="00457C0F" w:rsidRDefault="00FD6D62" w:rsidP="00576772">
      <w:pPr>
        <w:spacing w:before="120" w:after="0" w:line="240" w:lineRule="auto"/>
        <w:rPr>
          <w:rFonts w:ascii="Cambria" w:hAnsi="Cambria" w:cs="Times New Roman"/>
          <w:sz w:val="21"/>
          <w:szCs w:val="21"/>
          <w:u w:val="single"/>
        </w:rPr>
      </w:pPr>
      <w:r w:rsidRPr="00457C0F">
        <w:rPr>
          <w:rFonts w:ascii="Cambria" w:hAnsi="Cambria" w:cs="Times New Roman"/>
          <w:sz w:val="21"/>
          <w:szCs w:val="21"/>
          <w:u w:val="single"/>
        </w:rPr>
        <w:t>5-10 millió Ft közötti támogatások esetén (5 millió Ft alatti támogatásokra meghatározottakon felül)</w:t>
      </w:r>
    </w:p>
    <w:p w14:paraId="43E18B29" w14:textId="6C0134D5" w:rsidR="00FD6D62" w:rsidRPr="00457C0F" w:rsidRDefault="00FD6D62" w:rsidP="00457C0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mbria" w:hAnsi="Cambria" w:cs="Times New Roman"/>
          <w:sz w:val="21"/>
          <w:szCs w:val="21"/>
        </w:rPr>
      </w:pPr>
      <w:r w:rsidRPr="00457C0F">
        <w:rPr>
          <w:rFonts w:ascii="Cambria" w:hAnsi="Cambria" w:cs="Times New Roman"/>
          <w:color w:val="000000"/>
          <w:sz w:val="21"/>
          <w:szCs w:val="21"/>
        </w:rPr>
        <w:t xml:space="preserve">az esemény közösségi média felületein (Facebook, </w:t>
      </w:r>
      <w:proofErr w:type="spellStart"/>
      <w:r w:rsidRPr="00457C0F">
        <w:rPr>
          <w:rFonts w:ascii="Cambria" w:hAnsi="Cambria" w:cs="Times New Roman"/>
          <w:color w:val="000000"/>
          <w:sz w:val="21"/>
          <w:szCs w:val="21"/>
        </w:rPr>
        <w:t>Instagram</w:t>
      </w:r>
      <w:proofErr w:type="spellEnd"/>
      <w:r w:rsidRPr="00457C0F">
        <w:rPr>
          <w:rFonts w:ascii="Cambria" w:hAnsi="Cambria" w:cs="Times New Roman"/>
          <w:color w:val="000000"/>
          <w:sz w:val="21"/>
          <w:szCs w:val="21"/>
        </w:rPr>
        <w:t xml:space="preserve"> stb.) az NKA által meghatározott tartalmat közzétenni a megvalósítás időtartama alatt 2 alkalommal; (a kedvezményezett köteles felvenni a </w:t>
      </w:r>
      <w:r w:rsidRPr="00437B2A">
        <w:rPr>
          <w:rFonts w:ascii="Cambria" w:hAnsi="Cambria" w:cs="Times New Roman"/>
          <w:color w:val="000000"/>
          <w:sz w:val="21"/>
          <w:szCs w:val="21"/>
        </w:rPr>
        <w:t>kapcsolatot az NKA Programirodával</w:t>
      </w:r>
      <w:r w:rsidRPr="00457C0F">
        <w:rPr>
          <w:rFonts w:ascii="Cambria" w:hAnsi="Cambria" w:cs="Times New Roman"/>
          <w:color w:val="000000"/>
          <w:sz w:val="21"/>
          <w:szCs w:val="21"/>
        </w:rPr>
        <w:t xml:space="preserve"> az </w:t>
      </w:r>
      <w:hyperlink r:id="rId10" w:history="1">
        <w:r w:rsidR="00851F6B" w:rsidRPr="00DE38A6">
          <w:rPr>
            <w:rStyle w:val="Hiperhivatkozs"/>
            <w:rFonts w:ascii="Cambria" w:hAnsi="Cambria" w:cs="Times New Roman"/>
            <w:sz w:val="21"/>
            <w:szCs w:val="21"/>
          </w:rPr>
          <w:t>nka30@nktk.hu</w:t>
        </w:r>
      </w:hyperlink>
      <w:r w:rsidRPr="00457C0F">
        <w:rPr>
          <w:rFonts w:ascii="Cambria" w:hAnsi="Cambria" w:cs="Times New Roman"/>
          <w:color w:val="000000"/>
          <w:sz w:val="21"/>
          <w:szCs w:val="21"/>
        </w:rPr>
        <w:t xml:space="preserve"> címen és – amennyiben az NKA igényli – köteles együttműködni az NKA munkatársaival</w:t>
      </w:r>
      <w:r w:rsidR="00ED43C9" w:rsidRPr="00457C0F">
        <w:rPr>
          <w:rFonts w:ascii="Cambria" w:hAnsi="Cambria" w:cs="Times New Roman"/>
          <w:color w:val="000000"/>
          <w:sz w:val="21"/>
          <w:szCs w:val="21"/>
        </w:rPr>
        <w:t>.</w:t>
      </w:r>
      <w:r w:rsidRPr="00457C0F">
        <w:rPr>
          <w:rFonts w:ascii="Cambria" w:hAnsi="Cambria" w:cs="Times New Roman"/>
          <w:color w:val="000000"/>
          <w:sz w:val="21"/>
          <w:szCs w:val="21"/>
        </w:rPr>
        <w:t>)</w:t>
      </w:r>
    </w:p>
    <w:p w14:paraId="3EA48839" w14:textId="77777777" w:rsidR="00FD6D62" w:rsidRPr="00457C0F" w:rsidRDefault="00FD6D62" w:rsidP="00576772">
      <w:pPr>
        <w:spacing w:before="120" w:after="0" w:line="240" w:lineRule="auto"/>
        <w:rPr>
          <w:rFonts w:ascii="Cambria" w:hAnsi="Cambria" w:cs="Times New Roman"/>
          <w:sz w:val="21"/>
          <w:szCs w:val="21"/>
          <w:u w:val="single"/>
        </w:rPr>
      </w:pPr>
      <w:r w:rsidRPr="00457C0F">
        <w:rPr>
          <w:rFonts w:ascii="Cambria" w:hAnsi="Cambria" w:cs="Times New Roman"/>
          <w:sz w:val="21"/>
          <w:szCs w:val="21"/>
          <w:u w:val="single"/>
        </w:rPr>
        <w:t>10 millió Ft feletti támogatások esetén (5-10 millió Ft közötti támogatásokra meghatározottakon felül)</w:t>
      </w:r>
    </w:p>
    <w:p w14:paraId="490AD4DD" w14:textId="235BBC4B" w:rsidR="00FD6D62" w:rsidRPr="00457C0F" w:rsidRDefault="00FD6D62" w:rsidP="00457C0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mbria" w:hAnsi="Cambria" w:cs="Times New Roman"/>
          <w:sz w:val="21"/>
          <w:szCs w:val="21"/>
        </w:rPr>
      </w:pPr>
      <w:r w:rsidRPr="00457C0F">
        <w:rPr>
          <w:rFonts w:ascii="Cambria" w:hAnsi="Cambria" w:cs="Times New Roman"/>
          <w:color w:val="000000"/>
          <w:sz w:val="21"/>
          <w:szCs w:val="21"/>
        </w:rPr>
        <w:t xml:space="preserve">a rendezvény megvalósítási időtartamának </w:t>
      </w:r>
      <w:r w:rsidR="00AE2B66" w:rsidRPr="00457C0F">
        <w:rPr>
          <w:rFonts w:ascii="Cambria" w:hAnsi="Cambria" w:cs="Times New Roman"/>
          <w:color w:val="000000"/>
          <w:sz w:val="21"/>
          <w:szCs w:val="21"/>
        </w:rPr>
        <w:t>végén</w:t>
      </w:r>
      <w:r w:rsidRPr="00457C0F">
        <w:rPr>
          <w:rFonts w:ascii="Cambria" w:hAnsi="Cambria" w:cs="Times New Roman"/>
          <w:color w:val="000000"/>
          <w:sz w:val="21"/>
          <w:szCs w:val="21"/>
        </w:rPr>
        <w:t xml:space="preserve"> kötelező sajtóközlemény kiadása (a támogatási döntés tudomásulvételét követően minél hamarabb, de rendezvény megvalósítási időtartamának záró dátuma előtt legalább 5 nappal a kedvezményezett köteles felvenni a kapcsolatot az NKA Programirodával az </w:t>
      </w:r>
      <w:hyperlink r:id="rId11">
        <w:r w:rsidR="00851F6B">
          <w:rPr>
            <w:rFonts w:ascii="Cambria" w:hAnsi="Cambria" w:cs="Times New Roman"/>
            <w:color w:val="0563C1"/>
            <w:sz w:val="21"/>
            <w:szCs w:val="21"/>
            <w:u w:val="single"/>
          </w:rPr>
          <w:t>nka30@nktk</w:t>
        </w:r>
        <w:bookmarkStart w:id="0" w:name="_GoBack"/>
        <w:bookmarkEnd w:id="0"/>
        <w:r w:rsidRPr="00457C0F">
          <w:rPr>
            <w:rFonts w:ascii="Cambria" w:hAnsi="Cambria" w:cs="Times New Roman"/>
            <w:color w:val="0563C1"/>
            <w:sz w:val="21"/>
            <w:szCs w:val="21"/>
            <w:u w:val="single"/>
          </w:rPr>
          <w:t>.hu</w:t>
        </w:r>
      </w:hyperlink>
      <w:r w:rsidRPr="00457C0F">
        <w:rPr>
          <w:rFonts w:ascii="Cambria" w:hAnsi="Cambria" w:cs="Times New Roman"/>
          <w:color w:val="000000"/>
          <w:sz w:val="21"/>
          <w:szCs w:val="21"/>
        </w:rPr>
        <w:t xml:space="preserve"> címen és – amennyiben az NKA igényli – köteles együttműködni az NKA munkatársaival) </w:t>
      </w:r>
    </w:p>
    <w:p w14:paraId="3F94FA2D" w14:textId="77777777" w:rsidR="00FD6D62" w:rsidRPr="00457C0F" w:rsidRDefault="00FD6D62" w:rsidP="00457C0F">
      <w:pPr>
        <w:spacing w:after="0" w:line="240" w:lineRule="auto"/>
        <w:rPr>
          <w:rFonts w:ascii="Cambria" w:hAnsi="Cambria" w:cs="Times New Roman"/>
          <w:sz w:val="21"/>
          <w:szCs w:val="21"/>
        </w:rPr>
      </w:pPr>
    </w:p>
    <w:p w14:paraId="514E6CA9" w14:textId="77777777" w:rsidR="00FD6D62" w:rsidRPr="00457C0F" w:rsidRDefault="00FD6D62" w:rsidP="00457C0F">
      <w:pPr>
        <w:spacing w:after="0" w:line="240" w:lineRule="auto"/>
        <w:rPr>
          <w:rFonts w:ascii="Cambria" w:hAnsi="Cambria" w:cs="Times New Roman"/>
          <w:b/>
          <w:sz w:val="21"/>
          <w:szCs w:val="21"/>
        </w:rPr>
      </w:pPr>
      <w:r w:rsidRPr="00457C0F">
        <w:rPr>
          <w:rFonts w:ascii="Cambria" w:hAnsi="Cambria" w:cs="Times New Roman"/>
          <w:b/>
          <w:sz w:val="21"/>
          <w:szCs w:val="21"/>
        </w:rPr>
        <w:t>PR kötelezettségek megvalósult programok esetén</w:t>
      </w:r>
    </w:p>
    <w:p w14:paraId="48AB60D7" w14:textId="14113C33" w:rsidR="00457C0F" w:rsidRDefault="00331333" w:rsidP="00576772">
      <w:pPr>
        <w:spacing w:after="0" w:line="240" w:lineRule="auto"/>
        <w:jc w:val="both"/>
        <w:rPr>
          <w:rFonts w:ascii="Cambria" w:hAnsi="Cambria" w:cs="Times New Roman"/>
          <w:sz w:val="21"/>
          <w:szCs w:val="21"/>
        </w:rPr>
      </w:pPr>
      <w:r>
        <w:rPr>
          <w:rFonts w:ascii="Cambria" w:hAnsi="Cambria" w:cs="Times New Roman"/>
          <w:sz w:val="21"/>
          <w:szCs w:val="21"/>
        </w:rPr>
        <w:t>A</w:t>
      </w:r>
      <w:r w:rsidR="00EE470F" w:rsidRPr="00457C0F">
        <w:rPr>
          <w:rFonts w:ascii="Cambria" w:hAnsi="Cambria" w:cs="Times New Roman"/>
          <w:sz w:val="21"/>
          <w:szCs w:val="21"/>
        </w:rPr>
        <w:t xml:space="preserve"> </w:t>
      </w:r>
      <w:r w:rsidR="000B482E">
        <w:rPr>
          <w:rFonts w:ascii="Cambria" w:hAnsi="Cambria" w:cs="Times New Roman"/>
          <w:sz w:val="21"/>
          <w:szCs w:val="21"/>
        </w:rPr>
        <w:t xml:space="preserve">Kedvezményezett </w:t>
      </w:r>
      <w:r>
        <w:rPr>
          <w:rFonts w:ascii="Cambria" w:hAnsi="Cambria" w:cs="Times New Roman"/>
          <w:sz w:val="21"/>
          <w:szCs w:val="21"/>
        </w:rPr>
        <w:t xml:space="preserve">köteles felvenni a kapcsolatot </w:t>
      </w:r>
      <w:r w:rsidR="00EE470F" w:rsidRPr="00437B2A">
        <w:rPr>
          <w:rFonts w:ascii="Cambria" w:hAnsi="Cambria" w:cs="Times New Roman"/>
          <w:sz w:val="21"/>
          <w:szCs w:val="21"/>
        </w:rPr>
        <w:t>az NKA Programiroda munkatársaival</w:t>
      </w:r>
      <w:r w:rsidR="00EE470F" w:rsidRPr="00457C0F">
        <w:rPr>
          <w:rFonts w:ascii="Cambria" w:hAnsi="Cambria" w:cs="Times New Roman"/>
          <w:sz w:val="21"/>
          <w:szCs w:val="21"/>
        </w:rPr>
        <w:t>.</w:t>
      </w:r>
      <w:r w:rsidR="00FD6D62" w:rsidRPr="00457C0F">
        <w:rPr>
          <w:rFonts w:ascii="Cambria" w:hAnsi="Cambria" w:cs="Times New Roman"/>
          <w:sz w:val="21"/>
          <w:szCs w:val="21"/>
        </w:rPr>
        <w:t xml:space="preserve"> </w:t>
      </w:r>
    </w:p>
    <w:p w14:paraId="46CE1323" w14:textId="77777777" w:rsidR="00BC4818" w:rsidRPr="00457C0F" w:rsidRDefault="00BC4818" w:rsidP="00457C0F">
      <w:pPr>
        <w:spacing w:after="0" w:line="240" w:lineRule="auto"/>
        <w:rPr>
          <w:rFonts w:ascii="Cambria" w:hAnsi="Cambria" w:cs="Times New Roman"/>
          <w:sz w:val="20"/>
          <w:szCs w:val="20"/>
        </w:rPr>
      </w:pPr>
      <w:bookmarkStart w:id="1" w:name="_heading=h.gjdgxs" w:colFirst="0" w:colLast="0"/>
      <w:bookmarkEnd w:id="1"/>
    </w:p>
    <w:sectPr w:rsidR="00BC4818" w:rsidRPr="00457C0F" w:rsidSect="00457C0F">
      <w:footerReference w:type="default" r:id="rId12"/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CC8BAB" w14:textId="77777777" w:rsidR="000416A3" w:rsidRDefault="000416A3" w:rsidP="00FD6D62">
      <w:pPr>
        <w:spacing w:after="0" w:line="240" w:lineRule="auto"/>
      </w:pPr>
      <w:r>
        <w:separator/>
      </w:r>
    </w:p>
  </w:endnote>
  <w:endnote w:type="continuationSeparator" w:id="0">
    <w:p w14:paraId="6D0718D4" w14:textId="77777777" w:rsidR="000416A3" w:rsidRDefault="000416A3" w:rsidP="00FD6D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95383517"/>
      <w:docPartObj>
        <w:docPartGallery w:val="Page Numbers (Bottom of Page)"/>
        <w:docPartUnique/>
      </w:docPartObj>
    </w:sdtPr>
    <w:sdtEndPr/>
    <w:sdtContent>
      <w:p w14:paraId="1DB49F31" w14:textId="02637C28" w:rsidR="00FD6D62" w:rsidRDefault="00FD6D62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51F6B">
          <w:rPr>
            <w:noProof/>
          </w:rPr>
          <w:t>1</w:t>
        </w:r>
        <w:r>
          <w:fldChar w:fldCharType="end"/>
        </w:r>
      </w:p>
    </w:sdtContent>
  </w:sdt>
  <w:p w14:paraId="354BE308" w14:textId="77777777" w:rsidR="00FD6D62" w:rsidRDefault="00FD6D62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FD0D7C1" w14:textId="77777777" w:rsidR="000416A3" w:rsidRDefault="000416A3" w:rsidP="00FD6D62">
      <w:pPr>
        <w:spacing w:after="0" w:line="240" w:lineRule="auto"/>
      </w:pPr>
      <w:r>
        <w:separator/>
      </w:r>
    </w:p>
  </w:footnote>
  <w:footnote w:type="continuationSeparator" w:id="0">
    <w:p w14:paraId="2D4779B9" w14:textId="77777777" w:rsidR="000416A3" w:rsidRDefault="000416A3" w:rsidP="00FD6D6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F80274"/>
    <w:multiLevelType w:val="multilevel"/>
    <w:tmpl w:val="86BC8492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6D62"/>
    <w:rsid w:val="000416A3"/>
    <w:rsid w:val="000B482E"/>
    <w:rsid w:val="002F0A3A"/>
    <w:rsid w:val="00321CAE"/>
    <w:rsid w:val="00331333"/>
    <w:rsid w:val="00372969"/>
    <w:rsid w:val="003B09B7"/>
    <w:rsid w:val="00437B2A"/>
    <w:rsid w:val="00457C0F"/>
    <w:rsid w:val="004D524A"/>
    <w:rsid w:val="00576772"/>
    <w:rsid w:val="005F1475"/>
    <w:rsid w:val="006427B0"/>
    <w:rsid w:val="00851F6B"/>
    <w:rsid w:val="008813BC"/>
    <w:rsid w:val="00A346AF"/>
    <w:rsid w:val="00AE2B66"/>
    <w:rsid w:val="00B42436"/>
    <w:rsid w:val="00BC4818"/>
    <w:rsid w:val="00ED43C9"/>
    <w:rsid w:val="00EE470F"/>
    <w:rsid w:val="00FD6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2AC7F6"/>
  <w15:chartTrackingRefBased/>
  <w15:docId w15:val="{844636ED-B3D9-4AFA-AF65-D8FAE3FB17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FD6D62"/>
    <w:rPr>
      <w:rFonts w:ascii="Calibri" w:eastAsia="Calibri" w:hAnsi="Calibri" w:cs="Calibri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FD6D62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FD6D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D6D62"/>
    <w:rPr>
      <w:rFonts w:ascii="Calibri" w:eastAsia="Calibri" w:hAnsi="Calibri" w:cs="Calibri"/>
      <w:lang w:eastAsia="hu-HU"/>
    </w:rPr>
  </w:style>
  <w:style w:type="paragraph" w:styleId="llb">
    <w:name w:val="footer"/>
    <w:basedOn w:val="Norml"/>
    <w:link w:val="llbChar"/>
    <w:uiPriority w:val="99"/>
    <w:unhideWhenUsed/>
    <w:rsid w:val="00FD6D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FD6D62"/>
    <w:rPr>
      <w:rFonts w:ascii="Calibri" w:eastAsia="Calibri" w:hAnsi="Calibri" w:cs="Calibri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ED43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ED43C9"/>
    <w:rPr>
      <w:rFonts w:ascii="Segoe UI" w:eastAsia="Calibri" w:hAnsi="Segoe UI" w:cs="Segoe UI"/>
      <w:sz w:val="18"/>
      <w:szCs w:val="18"/>
      <w:lang w:eastAsia="hu-HU"/>
    </w:rPr>
  </w:style>
  <w:style w:type="character" w:styleId="Jegyzethivatkozs">
    <w:name w:val="annotation reference"/>
    <w:basedOn w:val="Bekezdsalapbettpusa"/>
    <w:uiPriority w:val="99"/>
    <w:semiHidden/>
    <w:unhideWhenUsed/>
    <w:rsid w:val="00ED43C9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ED43C9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ED43C9"/>
    <w:rPr>
      <w:rFonts w:ascii="Calibri" w:eastAsia="Calibri" w:hAnsi="Calibri" w:cs="Calibri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ED43C9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ED43C9"/>
    <w:rPr>
      <w:rFonts w:ascii="Calibri" w:eastAsia="Calibri" w:hAnsi="Calibri" w:cs="Calibri"/>
      <w:b/>
      <w:bCs/>
      <w:sz w:val="20"/>
      <w:szCs w:val="20"/>
      <w:lang w:eastAsia="hu-HU"/>
    </w:rPr>
  </w:style>
  <w:style w:type="character" w:styleId="Hiperhivatkozs">
    <w:name w:val="Hyperlink"/>
    <w:basedOn w:val="Bekezdsalapbettpusa"/>
    <w:uiPriority w:val="99"/>
    <w:unhideWhenUsed/>
    <w:rsid w:val="006427B0"/>
    <w:rPr>
      <w:color w:val="0563C1" w:themeColor="hyperlink"/>
      <w:u w:val="single"/>
    </w:rPr>
  </w:style>
  <w:style w:type="paragraph" w:styleId="Vltozat">
    <w:name w:val="Revision"/>
    <w:hidden/>
    <w:uiPriority w:val="99"/>
    <w:semiHidden/>
    <w:rsid w:val="006427B0"/>
    <w:pPr>
      <w:spacing w:after="0" w:line="240" w:lineRule="auto"/>
    </w:pPr>
    <w:rPr>
      <w:rFonts w:ascii="Calibri" w:eastAsia="Calibri" w:hAnsi="Calibri" w:cs="Calibri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ka30@nktk.hu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nka.hu/impresszum/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nka30@emet.gov.hu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nka30@nktk.h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nka30@nktk.h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484</Words>
  <Characters>3346</Characters>
  <Application>Microsoft Office Word</Application>
  <DocSecurity>0</DocSecurity>
  <Lines>27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Vizkeleti Andrea</dc:creator>
  <cp:keywords/>
  <dc:description/>
  <cp:lastModifiedBy>Vizkeleti Andrea</cp:lastModifiedBy>
  <cp:revision>3</cp:revision>
  <cp:lastPrinted>2023-04-05T09:47:00Z</cp:lastPrinted>
  <dcterms:created xsi:type="dcterms:W3CDTF">2023-07-11T09:03:00Z</dcterms:created>
  <dcterms:modified xsi:type="dcterms:W3CDTF">2023-07-12T07:49:00Z</dcterms:modified>
</cp:coreProperties>
</file>